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10C6C" w14:textId="77777777" w:rsidR="004C77A3" w:rsidRPr="007A285C" w:rsidRDefault="004C77A3" w:rsidP="004C77A3">
      <w:pPr>
        <w:spacing w:after="120"/>
        <w:ind w:firstLine="720"/>
        <w:jc w:val="center"/>
        <w:rPr>
          <w:rFonts w:ascii="Cambria" w:hAnsi="Cambria"/>
          <w:b/>
          <w:bCs/>
          <w:i/>
          <w:iCs/>
          <w:szCs w:val="24"/>
        </w:rPr>
      </w:pPr>
      <w:r w:rsidRPr="007A285C">
        <w:rPr>
          <w:rFonts w:ascii="Cambria" w:hAnsi="Cambria"/>
          <w:b/>
          <w:bCs/>
          <w:i/>
          <w:iCs/>
          <w:szCs w:val="24"/>
        </w:rPr>
        <w:t xml:space="preserve">In Times Like These - </w:t>
      </w:r>
      <w:r w:rsidRPr="007A285C">
        <w:rPr>
          <w:rFonts w:ascii="Cambria" w:hAnsi="Cambria" w:cs="Calibri"/>
          <w:b/>
          <w:bCs/>
          <w:i/>
          <w:iCs/>
          <w:szCs w:val="24"/>
        </w:rPr>
        <w:t>James, Peter, John, Jude</w:t>
      </w:r>
    </w:p>
    <w:p w14:paraId="2A6056A0" w14:textId="64F86BBF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</w:rPr>
        <w:t>Lesson 8</w:t>
      </w:r>
    </w:p>
    <w:p w14:paraId="4CE807C6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Staying Clean in a Dirty World</w:t>
      </w:r>
    </w:p>
    <w:p w14:paraId="7C7F13FD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jc w:val="center"/>
        <w:rPr>
          <w:b/>
          <w:sz w:val="28"/>
        </w:rPr>
      </w:pPr>
    </w:p>
    <w:p w14:paraId="322EC1AE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ind w:left="1446"/>
        <w:rPr>
          <w:sz w:val="22"/>
        </w:rPr>
      </w:pPr>
      <w:r>
        <w:rPr>
          <w:sz w:val="22"/>
        </w:rPr>
        <w:t>Read I Peter 1:13-2:10</w:t>
      </w:r>
    </w:p>
    <w:p w14:paraId="46C8F1EC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I Peter 2:9</w:t>
      </w:r>
    </w:p>
    <w:p w14:paraId="25F5D00A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623AD949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1.a. What does it mean to “gird up the loins of your mind?”</w:t>
      </w:r>
    </w:p>
    <w:p w14:paraId="06AEB491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7751D97E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1A11A72B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does it mean to “be sober?”</w:t>
      </w:r>
    </w:p>
    <w:p w14:paraId="3246E1C8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6450823B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7FA103B2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are we believers to rest on?</w:t>
      </w:r>
    </w:p>
    <w:p w14:paraId="5F17C3F1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2DC4CD31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7200A611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2.a. How important is verse 14. . . why “children?”</w:t>
      </w:r>
    </w:p>
    <w:p w14:paraId="1DEFCF24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13EA6063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2180744F" w14:textId="4C0AB28A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ind w:left="7920" w:hanging="79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How will your flesh </w:t>
      </w:r>
      <w:r w:rsidR="004C77A3">
        <w:rPr>
          <w:sz w:val="22"/>
        </w:rPr>
        <w:t>or Satan</w:t>
      </w:r>
      <w:r>
        <w:rPr>
          <w:sz w:val="22"/>
        </w:rPr>
        <w:t xml:space="preserve"> try to foul you up </w:t>
      </w:r>
      <w:proofErr w:type="gramStart"/>
      <w:r>
        <w:rPr>
          <w:sz w:val="22"/>
        </w:rPr>
        <w:t>with regard to</w:t>
      </w:r>
      <w:proofErr w:type="gramEnd"/>
      <w:r>
        <w:rPr>
          <w:sz w:val="22"/>
        </w:rPr>
        <w:t xml:space="preserve"> former lusts?</w:t>
      </w:r>
      <w:r>
        <w:rPr>
          <w:sz w:val="22"/>
        </w:rPr>
        <w:tab/>
      </w:r>
    </w:p>
    <w:p w14:paraId="57FAB2F8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47B0BDBE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626C0035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But remember, these were done in </w:t>
      </w:r>
      <w:proofErr w:type="spellStart"/>
      <w:r>
        <w:rPr>
          <w:sz w:val="22"/>
          <w:u w:val="single"/>
        </w:rPr>
        <w:t>i</w:t>
      </w:r>
      <w:proofErr w:type="spellEnd"/>
      <w:r>
        <w:rPr>
          <w:sz w:val="22"/>
        </w:rPr>
        <w:t xml:space="preserve"> _ _ _ _ _ _ _ _.</w:t>
      </w:r>
    </w:p>
    <w:p w14:paraId="6450D774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0C66740E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What does “holy” mean?</w:t>
      </w:r>
    </w:p>
    <w:p w14:paraId="517EFAAD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0F63A487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7CAB952C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>e. Why should a Christian be holy?</w:t>
      </w:r>
    </w:p>
    <w:p w14:paraId="5D86B9C9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14923727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485A928F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Practically, what does it mean to “be holy in all your conduct?”</w:t>
      </w:r>
    </w:p>
    <w:p w14:paraId="55B5450D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2626DA0B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3B879510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g. Why should we conduct our “stay here with all fear?”  Also see II Corinthians 5:11.</w:t>
      </w:r>
    </w:p>
    <w:p w14:paraId="5B6E6213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34B555E2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2BAC96EB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3.a. Choose one.  You have been redeemed by silver, gold, conduct, tradition, blood.  Verse 18.</w:t>
      </w:r>
    </w:p>
    <w:p w14:paraId="17268AB8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3CA4640D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kind of blood?</w:t>
      </w:r>
    </w:p>
    <w:p w14:paraId="099F0AD6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356F6B7D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0E7B79A6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How valuable are you to God?  Verse 19.</w:t>
      </w:r>
    </w:p>
    <w:p w14:paraId="31F6839D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5923DB40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4F9F0F73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Why is Jesus called a “lamb without blemish or spot?”  See Exodus 12:3-11; Leviticus 1:10,</w:t>
      </w:r>
      <w:proofErr w:type="gramStart"/>
      <w:r>
        <w:rPr>
          <w:sz w:val="22"/>
        </w:rPr>
        <w:t>11;</w:t>
      </w:r>
      <w:proofErr w:type="gramEnd"/>
    </w:p>
    <w:p w14:paraId="24208984" w14:textId="771DD9E6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 xml:space="preserve"> Leviticus 23:12</w:t>
      </w:r>
      <w:r w:rsidR="00727F37">
        <w:rPr>
          <w:sz w:val="22"/>
        </w:rPr>
        <w:t>; Numbers</w:t>
      </w:r>
      <w:r>
        <w:rPr>
          <w:sz w:val="22"/>
        </w:rPr>
        <w:t xml:space="preserve"> 6:14; Isaiah 53:7.</w:t>
      </w:r>
    </w:p>
    <w:p w14:paraId="0F486586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676B6D9D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1F59191F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3825821E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How old is the plan of salvation?  Verse 20.</w:t>
      </w:r>
    </w:p>
    <w:p w14:paraId="11FD9A29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490FC187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7C803F71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4.a. How are we believers made pure?  Verse 22.</w:t>
      </w:r>
    </w:p>
    <w:p w14:paraId="5F0EC55D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54B66F9A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75E45995" w14:textId="6D41EC62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lastRenderedPageBreak/>
        <w:tab/>
      </w:r>
      <w:r>
        <w:rPr>
          <w:sz w:val="22"/>
        </w:rPr>
        <w:tab/>
        <w:t xml:space="preserve">b. What </w:t>
      </w:r>
      <w:proofErr w:type="gramStart"/>
      <w:r>
        <w:rPr>
          <w:sz w:val="22"/>
        </w:rPr>
        <w:t>has to</w:t>
      </w:r>
      <w:proofErr w:type="gramEnd"/>
      <w:r>
        <w:rPr>
          <w:sz w:val="22"/>
        </w:rPr>
        <w:t xml:space="preserve"> happen first?  Verse 23.</w:t>
      </w:r>
    </w:p>
    <w:p w14:paraId="1516685C" w14:textId="77777777" w:rsidR="004C77A3" w:rsidRDefault="004C77A3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544DA5E2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41E1B993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How are we to love one another fervently?</w:t>
      </w:r>
    </w:p>
    <w:p w14:paraId="0B991A84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0B9AF2D4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52625D52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The Word of God which lives and abides forever is in stark contrast with verses 24, 25, which say:</w:t>
      </w:r>
    </w:p>
    <w:p w14:paraId="22A2F65F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60D25D59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</w:p>
    <w:p w14:paraId="0153FA13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0DAD5D1C" w14:textId="70E34821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5.a. The “therefore” in I Peter 2:1 refers back to. . . . . . </w:t>
      </w:r>
      <w:proofErr w:type="gramStart"/>
      <w:r>
        <w:rPr>
          <w:sz w:val="22"/>
        </w:rPr>
        <w:t>. . . .</w:t>
      </w:r>
      <w:proofErr w:type="gramEnd"/>
      <w:r>
        <w:rPr>
          <w:sz w:val="22"/>
        </w:rPr>
        <w:t xml:space="preserve"> . </w:t>
      </w:r>
    </w:p>
    <w:p w14:paraId="5A5309B5" w14:textId="77777777" w:rsidR="00727F37" w:rsidRDefault="00727F3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4ED9A31C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0E534766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are we to do?  I Peter 2:1.</w:t>
      </w:r>
    </w:p>
    <w:p w14:paraId="2BE6C429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4F0023E6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536E0193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As newborn babes, what do we desire?  See John 6:53-58.</w:t>
      </w:r>
    </w:p>
    <w:p w14:paraId="3E3F4822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1CBF1120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6900CB1E" w14:textId="294A6E55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How would you describe “pure milk of the Word?”</w:t>
      </w:r>
    </w:p>
    <w:p w14:paraId="5E7D3D93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05B01E07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507C9C0D" w14:textId="51702442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A spiritually mature person would be described as:</w:t>
      </w:r>
    </w:p>
    <w:p w14:paraId="562BE6CB" w14:textId="77777777" w:rsidR="004C77A3" w:rsidRDefault="004C77A3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577B90B0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3A6A9458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6.a. From I Peter 2:4-8, write down what you observe in these verses.</w:t>
      </w:r>
    </w:p>
    <w:p w14:paraId="25C9B6BB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4673F7B4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69F29113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19B47A32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3BC0800B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Old Testament prophet is Peter quoting?</w:t>
      </w:r>
    </w:p>
    <w:p w14:paraId="62FD0275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1F5421E4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79A4E411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7.    We believers are called “living stones” (I Corinthians 3:9-16; Ephesians 2:19-22) being built up as a</w:t>
      </w:r>
    </w:p>
    <w:p w14:paraId="45CE61E0" w14:textId="2CC0AA29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spiritual house.  What does this image imply about how you should view </w:t>
      </w:r>
      <w:r w:rsidR="00727F37">
        <w:rPr>
          <w:sz w:val="22"/>
        </w:rPr>
        <w:t>yourself,</w:t>
      </w:r>
      <w:r>
        <w:rPr>
          <w:sz w:val="22"/>
        </w:rPr>
        <w:t xml:space="preserve"> other </w:t>
      </w:r>
      <w:proofErr w:type="gramStart"/>
      <w:r>
        <w:rPr>
          <w:sz w:val="22"/>
        </w:rPr>
        <w:t>believers,</w:t>
      </w:r>
      <w:proofErr w:type="gramEnd"/>
    </w:p>
    <w:p w14:paraId="198DB867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and the true church?  </w:t>
      </w:r>
    </w:p>
    <w:p w14:paraId="6CE7FBB7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1AB09371" w14:textId="4F3D5440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7ED5F34A" w14:textId="77777777" w:rsidR="00727F37" w:rsidRDefault="00727F37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0315288D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5DC15C2C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8.a.</w:t>
      </w:r>
      <w:r>
        <w:rPr>
          <w:sz w:val="22"/>
        </w:rPr>
        <w:tab/>
        <w:t>From I Peter 2:9,10, if you and I and all true Christians are a royal priesthood (verse 9), what then is our relationship to Christ?  Hebrews 7:26-8:6.</w:t>
      </w:r>
    </w:p>
    <w:p w14:paraId="5DF9F19B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58B6AE2F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734529F9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As believers, what is our purpose in life?  Verse 9.</w:t>
      </w:r>
    </w:p>
    <w:p w14:paraId="3F681AAF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17D494B4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6E62F0CB" w14:textId="17AE5589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</w:t>
      </w:r>
      <w:r>
        <w:rPr>
          <w:sz w:val="22"/>
        </w:rPr>
        <w:tab/>
        <w:t>Once we were in darkness, but now:</w:t>
      </w:r>
    </w:p>
    <w:p w14:paraId="64BC9008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30EE7F83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rPr>
          <w:sz w:val="22"/>
        </w:rPr>
      </w:pPr>
    </w:p>
    <w:p w14:paraId="489EA10D" w14:textId="77777777" w:rsidR="002D40BC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9.a.</w:t>
      </w:r>
      <w:r>
        <w:rPr>
          <w:sz w:val="22"/>
        </w:rPr>
        <w:tab/>
        <w:t>What is the difference between a believer and a non-believer according to verse 10?</w:t>
      </w:r>
    </w:p>
    <w:p w14:paraId="08954F1C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ind w:left="1806" w:hanging="1806"/>
        <w:rPr>
          <w:sz w:val="22"/>
        </w:rPr>
      </w:pPr>
    </w:p>
    <w:p w14:paraId="6308A16A" w14:textId="77777777" w:rsidR="002D40BC" w:rsidRDefault="002D40BC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ind w:left="1806" w:hanging="1806"/>
        <w:rPr>
          <w:sz w:val="22"/>
        </w:rPr>
      </w:pPr>
    </w:p>
    <w:p w14:paraId="5D253AD8" w14:textId="77777777" w:rsidR="003D0DFB" w:rsidRDefault="003D0DFB">
      <w:pPr>
        <w:widowControl w:val="0"/>
        <w:tabs>
          <w:tab w:val="left" w:pos="-360"/>
          <w:tab w:val="left" w:pos="0"/>
          <w:tab w:val="left" w:pos="1446"/>
          <w:tab w:val="left" w:pos="1620"/>
          <w:tab w:val="left" w:pos="1806"/>
          <w:tab w:val="left" w:pos="1992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ab/>
        <w:t>b. How wonderful is this difference?  Also see Ephesians 2:1-10.</w:t>
      </w:r>
    </w:p>
    <w:sectPr w:rsidR="003D0DFB">
      <w:pgSz w:w="12240" w:h="15840"/>
      <w:pgMar w:top="720" w:right="720" w:bottom="730" w:left="720" w:header="72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A3"/>
    <w:rsid w:val="002D40BC"/>
    <w:rsid w:val="003D0DFB"/>
    <w:rsid w:val="004C634E"/>
    <w:rsid w:val="004C77A3"/>
    <w:rsid w:val="0072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C8E92"/>
  <w15:chartTrackingRefBased/>
  <w15:docId w15:val="{3162E436-7C74-4DE3-AC4A-33768B9E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character" w:customStyle="1" w:styleId="DefaultPara1">
    <w:name w:val="Default Para"/>
    <w:basedOn w:val="DefaultParagraphFon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Reyna</dc:creator>
  <cp:keywords/>
  <cp:lastModifiedBy>Karen Reyna</cp:lastModifiedBy>
  <cp:revision>3</cp:revision>
  <cp:lastPrinted>2020-11-18T19:42:00Z</cp:lastPrinted>
  <dcterms:created xsi:type="dcterms:W3CDTF">2020-11-05T16:55:00Z</dcterms:created>
  <dcterms:modified xsi:type="dcterms:W3CDTF">2020-11-18T19:45:00Z</dcterms:modified>
</cp:coreProperties>
</file>